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6D" w:rsidRPr="00DA3C4D" w:rsidRDefault="00E6194A" w:rsidP="008B7A6D">
      <w:pPr>
        <w:pStyle w:val="Title"/>
        <w:jc w:val="left"/>
        <w:rPr>
          <w:sz w:val="44"/>
          <w:szCs w:val="44"/>
        </w:rPr>
      </w:pPr>
      <w:r>
        <w:rPr>
          <w:noProof/>
          <w:lang w:val="en-CA" w:eastAsia="en-CA"/>
        </w:rPr>
        <w:drawing>
          <wp:inline distT="0" distB="0" distL="0" distR="0">
            <wp:extent cx="307340" cy="307340"/>
            <wp:effectExtent l="0" t="0" r="0" b="0"/>
            <wp:docPr id="1" name="Picture 1" descr="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A6D">
        <w:rPr>
          <w:sz w:val="24"/>
          <w:szCs w:val="24"/>
        </w:rPr>
        <w:t xml:space="preserve"> </w:t>
      </w:r>
      <w:r w:rsidR="008B7A6D" w:rsidRPr="00DA3C4D">
        <w:rPr>
          <w:sz w:val="40"/>
          <w:szCs w:val="40"/>
          <w:u w:val="single"/>
        </w:rPr>
        <w:t>Journal Entry</w:t>
      </w:r>
      <w:r w:rsidR="008B7A6D">
        <w:t xml:space="preserve">   </w:t>
      </w:r>
      <w:r w:rsidR="008B7A6D" w:rsidRPr="00EF3469">
        <w:rPr>
          <w:sz w:val="32"/>
          <w:szCs w:val="32"/>
        </w:rPr>
        <w:t xml:space="preserve">Math 8 LG </w:t>
      </w:r>
      <w:r w:rsidR="00DE5816">
        <w:rPr>
          <w:sz w:val="32"/>
          <w:szCs w:val="32"/>
        </w:rPr>
        <w:t>2</w:t>
      </w:r>
      <w:bookmarkStart w:id="0" w:name="_GoBack"/>
      <w:bookmarkEnd w:id="0"/>
      <w:r w:rsidR="008B7A6D" w:rsidRPr="00DA3C4D">
        <w:rPr>
          <w:b w:val="0"/>
          <w:sz w:val="32"/>
          <w:szCs w:val="32"/>
        </w:rPr>
        <w:t>:  Understanding Percent</w:t>
      </w:r>
    </w:p>
    <w:p w:rsidR="00686714" w:rsidRPr="00E6194A" w:rsidRDefault="00686714" w:rsidP="00686714">
      <w:pPr>
        <w:tabs>
          <w:tab w:val="left" w:pos="2160"/>
        </w:tabs>
        <w:ind w:left="2160" w:hanging="2160"/>
        <w:rPr>
          <w:b/>
          <w:sz w:val="48"/>
          <w:szCs w:val="48"/>
        </w:rPr>
      </w:pP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  <w:r w:rsidRPr="00DA3C4D">
        <w:rPr>
          <w:b/>
          <w:sz w:val="24"/>
          <w:u w:val="single"/>
        </w:rPr>
        <w:t>Key Ideas on page 127.</w:t>
      </w:r>
      <w:r>
        <w:rPr>
          <w:b/>
          <w:sz w:val="24"/>
        </w:rPr>
        <w:t xml:space="preserve">  Fill in the blanks.</w:t>
      </w: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t>a)  To represent a percent, you can shade squares on a grid of ____________________</w:t>
      </w:r>
    </w:p>
    <w:p w:rsidR="00E6194A" w:rsidRDefault="00E6194A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t>_________________________________________________________________________.</w:t>
      </w:r>
    </w:p>
    <w:p w:rsidR="00E6194A" w:rsidRDefault="00E6194A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t>One completely shaded grid represents________________________________________.</w:t>
      </w:r>
    </w:p>
    <w:p w:rsidR="00E6194A" w:rsidRDefault="00E6194A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t>b) To represent a percent greater than 100%, __________________________________</w:t>
      </w:r>
    </w:p>
    <w:p w:rsidR="00E6194A" w:rsidRDefault="00E6194A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t>_________________________________________________________________________.</w:t>
      </w:r>
    </w:p>
    <w:p w:rsidR="00E6194A" w:rsidRDefault="00E6194A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t>c)  To represent a fractional percent between 0% and 1%, _______________________</w:t>
      </w:r>
    </w:p>
    <w:p w:rsidR="00E6194A" w:rsidRDefault="00E6194A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t>_________________________________________________________________________.</w:t>
      </w:r>
    </w:p>
    <w:p w:rsidR="00E6194A" w:rsidRDefault="00E6194A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t>d)  To represent a fractional percent greater than 1%, shade______________________</w:t>
      </w:r>
    </w:p>
    <w:p w:rsidR="00E6194A" w:rsidRDefault="00E6194A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t>__________________________________________________________________________</w:t>
      </w:r>
    </w:p>
    <w:p w:rsidR="00E6194A" w:rsidRDefault="00E6194A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t>__________________________________________________________________________.</w:t>
      </w: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A9474F" w:rsidRDefault="00A9474F" w:rsidP="00686714">
      <w:pPr>
        <w:tabs>
          <w:tab w:val="left" w:pos="2160"/>
        </w:tabs>
        <w:ind w:left="2160" w:hanging="2160"/>
        <w:rPr>
          <w:b/>
          <w:sz w:val="24"/>
          <w:u w:val="single"/>
        </w:rPr>
      </w:pPr>
    </w:p>
    <w:p w:rsidR="00A9474F" w:rsidRDefault="00A9474F" w:rsidP="00686714">
      <w:pPr>
        <w:tabs>
          <w:tab w:val="left" w:pos="2160"/>
        </w:tabs>
        <w:ind w:left="2160" w:hanging="2160"/>
        <w:rPr>
          <w:b/>
          <w:sz w:val="24"/>
          <w:u w:val="single"/>
        </w:rPr>
      </w:pPr>
    </w:p>
    <w:p w:rsidR="00E6194A" w:rsidRDefault="00E6194A" w:rsidP="00686714">
      <w:pPr>
        <w:tabs>
          <w:tab w:val="left" w:pos="2160"/>
        </w:tabs>
        <w:ind w:left="2160" w:hanging="2160"/>
        <w:rPr>
          <w:b/>
          <w:sz w:val="24"/>
          <w:u w:val="single"/>
        </w:rPr>
      </w:pPr>
    </w:p>
    <w:p w:rsidR="00E6194A" w:rsidRDefault="00E6194A" w:rsidP="00686714">
      <w:pPr>
        <w:tabs>
          <w:tab w:val="left" w:pos="2160"/>
        </w:tabs>
        <w:ind w:left="2160" w:hanging="2160"/>
        <w:rPr>
          <w:b/>
          <w:sz w:val="24"/>
          <w:u w:val="single"/>
        </w:rPr>
      </w:pPr>
    </w:p>
    <w:p w:rsidR="00A9474F" w:rsidRDefault="00A9474F" w:rsidP="00686714">
      <w:pPr>
        <w:tabs>
          <w:tab w:val="left" w:pos="2160"/>
        </w:tabs>
        <w:ind w:left="2160" w:hanging="2160"/>
        <w:rPr>
          <w:b/>
          <w:sz w:val="24"/>
          <w:u w:val="single"/>
        </w:rPr>
      </w:pP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  <w:r w:rsidRPr="00DA3C4D">
        <w:rPr>
          <w:b/>
          <w:sz w:val="24"/>
          <w:u w:val="single"/>
        </w:rPr>
        <w:t>Key Ideas on page 135.</w:t>
      </w:r>
      <w:r>
        <w:rPr>
          <w:b/>
          <w:sz w:val="24"/>
        </w:rPr>
        <w:t xml:space="preserve">  Fill in the blanks and provide examples.</w:t>
      </w: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t xml:space="preserve">a)  Fractions, decimals, and </w:t>
      </w:r>
      <w:proofErr w:type="spellStart"/>
      <w:r>
        <w:rPr>
          <w:b/>
          <w:sz w:val="24"/>
        </w:rPr>
        <w:t>percents</w:t>
      </w:r>
      <w:proofErr w:type="spellEnd"/>
      <w:r>
        <w:rPr>
          <w:b/>
          <w:sz w:val="24"/>
        </w:rPr>
        <w:t xml:space="preserve"> can be used to ______________________________</w:t>
      </w:r>
    </w:p>
    <w:p w:rsidR="00E6194A" w:rsidRDefault="00E6194A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t>__________________________________________________________________________.</w:t>
      </w:r>
    </w:p>
    <w:p w:rsidR="00E6194A" w:rsidRDefault="00E6194A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t xml:space="preserve">b) </w:t>
      </w:r>
      <w:proofErr w:type="spellStart"/>
      <w:r>
        <w:rPr>
          <w:b/>
          <w:sz w:val="24"/>
        </w:rPr>
        <w:t>Percents</w:t>
      </w:r>
      <w:proofErr w:type="spellEnd"/>
      <w:r>
        <w:rPr>
          <w:b/>
          <w:sz w:val="24"/>
        </w:rPr>
        <w:t xml:space="preserve"> can be written as fractions and as decimals.  Provide 3 examples from page 135.</w:t>
      </w: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686714" w:rsidRDefault="00A9474F" w:rsidP="00686714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br w:type="page"/>
      </w:r>
      <w:r w:rsidR="00DA3C4D" w:rsidRPr="00DA3C4D">
        <w:rPr>
          <w:b/>
          <w:sz w:val="24"/>
          <w:u w:val="single"/>
        </w:rPr>
        <w:lastRenderedPageBreak/>
        <w:t>Key Ideas on page 141</w:t>
      </w:r>
      <w:r w:rsidR="00686714" w:rsidRPr="00DA3C4D">
        <w:rPr>
          <w:b/>
          <w:sz w:val="24"/>
          <w:u w:val="single"/>
        </w:rPr>
        <w:t>.</w:t>
      </w:r>
      <w:r w:rsidR="00686714">
        <w:rPr>
          <w:b/>
          <w:sz w:val="24"/>
        </w:rPr>
        <w:t xml:space="preserve">  Fill in</w:t>
      </w:r>
      <w:r w:rsidR="00DA3C4D">
        <w:rPr>
          <w:b/>
          <w:sz w:val="24"/>
        </w:rPr>
        <w:t xml:space="preserve"> the blanks and provide an example</w:t>
      </w:r>
      <w:r w:rsidR="00686714">
        <w:rPr>
          <w:b/>
          <w:sz w:val="24"/>
        </w:rPr>
        <w:t>.</w:t>
      </w: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t>a)  To calculate the percent of a number, write the percent as a ______________________</w:t>
      </w:r>
    </w:p>
    <w:p w:rsidR="00E6194A" w:rsidRDefault="00E6194A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686714" w:rsidRDefault="00686714" w:rsidP="00686714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t>____________________________________________________________________________.</w:t>
      </w:r>
    </w:p>
    <w:p w:rsidR="00E6194A" w:rsidRDefault="00E6194A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DA3C4D" w:rsidRDefault="00DA3C4D" w:rsidP="00686714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t>b)  Provide one example from page 141.</w:t>
      </w:r>
    </w:p>
    <w:p w:rsidR="00DA3C4D" w:rsidRDefault="00DA3C4D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DA3C4D" w:rsidRDefault="00DA3C4D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DA3C4D" w:rsidRDefault="00DA3C4D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A9474F" w:rsidRDefault="00A9474F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A9474F" w:rsidRDefault="00A9474F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2040D6" w:rsidRDefault="002040D6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A9474F" w:rsidRDefault="00A9474F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DA3C4D" w:rsidRDefault="00DA3C4D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DA3C4D" w:rsidRDefault="00DA3C4D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DA3C4D" w:rsidRDefault="00DA3C4D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DA3C4D" w:rsidRDefault="00DA3C4D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DA3C4D" w:rsidRDefault="00DA3C4D" w:rsidP="00DA3C4D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  <w:u w:val="single"/>
        </w:rPr>
        <w:t>Key Ideas on page 148</w:t>
      </w:r>
      <w:r w:rsidRPr="00DA3C4D">
        <w:rPr>
          <w:b/>
          <w:sz w:val="24"/>
          <w:u w:val="single"/>
        </w:rPr>
        <w:t>.</w:t>
      </w:r>
      <w:r>
        <w:rPr>
          <w:b/>
          <w:sz w:val="24"/>
        </w:rPr>
        <w:t xml:space="preserve">  Fill in the blanks and provide an example.</w:t>
      </w:r>
    </w:p>
    <w:p w:rsidR="00DA3C4D" w:rsidRDefault="00DA3C4D" w:rsidP="00DA3C4D">
      <w:pPr>
        <w:tabs>
          <w:tab w:val="left" w:pos="2160"/>
        </w:tabs>
        <w:ind w:left="2160" w:hanging="2160"/>
        <w:rPr>
          <w:b/>
          <w:sz w:val="24"/>
        </w:rPr>
      </w:pPr>
    </w:p>
    <w:p w:rsidR="00DA3C4D" w:rsidRDefault="00DA3C4D" w:rsidP="00DA3C4D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t xml:space="preserve">a)  </w:t>
      </w:r>
      <w:proofErr w:type="spellStart"/>
      <w:r>
        <w:rPr>
          <w:b/>
          <w:sz w:val="24"/>
        </w:rPr>
        <w:t>Percents</w:t>
      </w:r>
      <w:proofErr w:type="spellEnd"/>
      <w:r>
        <w:rPr>
          <w:b/>
          <w:sz w:val="24"/>
        </w:rPr>
        <w:t xml:space="preserve"> can be combined by ________________________________________________</w:t>
      </w:r>
    </w:p>
    <w:p w:rsidR="00E6194A" w:rsidRDefault="00E6194A" w:rsidP="00DA3C4D">
      <w:pPr>
        <w:tabs>
          <w:tab w:val="left" w:pos="2160"/>
        </w:tabs>
        <w:ind w:left="2160" w:hanging="2160"/>
        <w:rPr>
          <w:b/>
          <w:sz w:val="24"/>
        </w:rPr>
      </w:pPr>
    </w:p>
    <w:p w:rsidR="00DA3C4D" w:rsidRDefault="00DA3C4D" w:rsidP="00DA3C4D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t>____________________________________________________________________________.</w:t>
      </w:r>
    </w:p>
    <w:p w:rsidR="00E6194A" w:rsidRDefault="00E6194A" w:rsidP="00DA3C4D">
      <w:pPr>
        <w:tabs>
          <w:tab w:val="left" w:pos="2160"/>
        </w:tabs>
        <w:ind w:left="2160" w:hanging="2160"/>
        <w:rPr>
          <w:b/>
          <w:sz w:val="24"/>
        </w:rPr>
      </w:pPr>
    </w:p>
    <w:p w:rsidR="00DA3C4D" w:rsidRDefault="00DA3C4D" w:rsidP="00DA3C4D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b/>
          <w:sz w:val="24"/>
        </w:rPr>
        <w:t>b) Provide one example from page 148.</w:t>
      </w:r>
    </w:p>
    <w:p w:rsidR="00DA3C4D" w:rsidRDefault="00DA3C4D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DA3C4D" w:rsidRDefault="00DA3C4D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DA3C4D" w:rsidRDefault="00DA3C4D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2040D6" w:rsidRDefault="002040D6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2040D6" w:rsidRDefault="002040D6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2040D6" w:rsidRDefault="002040D6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DA3C4D" w:rsidRDefault="00DA3C4D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DA3C4D" w:rsidRDefault="00DA3C4D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2040D6" w:rsidRDefault="002040D6" w:rsidP="00686714">
      <w:pPr>
        <w:tabs>
          <w:tab w:val="left" w:pos="2160"/>
        </w:tabs>
        <w:ind w:left="2160" w:hanging="2160"/>
        <w:rPr>
          <w:b/>
          <w:sz w:val="24"/>
        </w:rPr>
      </w:pPr>
    </w:p>
    <w:p w:rsidR="002040D6" w:rsidRDefault="002040D6" w:rsidP="006E3B16">
      <w:pPr>
        <w:ind w:left="426" w:hanging="426"/>
        <w:jc w:val="both"/>
        <w:rPr>
          <w:b/>
          <w:sz w:val="24"/>
        </w:rPr>
      </w:pPr>
      <w:r>
        <w:rPr>
          <w:b/>
          <w:sz w:val="24"/>
        </w:rPr>
        <w:t xml:space="preserve">c) Create your own word problem showing an example of </w:t>
      </w:r>
      <w:proofErr w:type="spellStart"/>
      <w:r>
        <w:rPr>
          <w:b/>
          <w:sz w:val="24"/>
        </w:rPr>
        <w:t>percen</w:t>
      </w:r>
      <w:r w:rsidR="006E3B16">
        <w:rPr>
          <w:b/>
          <w:sz w:val="24"/>
        </w:rPr>
        <w:t>ts</w:t>
      </w:r>
      <w:proofErr w:type="spellEnd"/>
      <w:r w:rsidR="006E3B16">
        <w:rPr>
          <w:b/>
          <w:sz w:val="24"/>
        </w:rPr>
        <w:t xml:space="preserve"> then solve the problem </w:t>
      </w:r>
      <w:r>
        <w:rPr>
          <w:b/>
          <w:sz w:val="24"/>
        </w:rPr>
        <w:t>you have created.</w:t>
      </w:r>
    </w:p>
    <w:p w:rsidR="00DA3C4D" w:rsidRDefault="00DA3C4D" w:rsidP="002040D6">
      <w:pPr>
        <w:tabs>
          <w:tab w:val="left" w:pos="2160"/>
        </w:tabs>
        <w:ind w:left="2160" w:hanging="2160"/>
        <w:jc w:val="both"/>
        <w:rPr>
          <w:b/>
          <w:sz w:val="24"/>
        </w:rPr>
      </w:pPr>
    </w:p>
    <w:sectPr w:rsidR="00DA3C4D" w:rsidSect="00686714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8D"/>
    <w:rsid w:val="00170F78"/>
    <w:rsid w:val="002040D6"/>
    <w:rsid w:val="00686714"/>
    <w:rsid w:val="006E3B16"/>
    <w:rsid w:val="00781C8D"/>
    <w:rsid w:val="008B7A6D"/>
    <w:rsid w:val="00A9474F"/>
    <w:rsid w:val="00D27278"/>
    <w:rsid w:val="00DA3C4D"/>
    <w:rsid w:val="00DE5816"/>
    <w:rsid w:val="00E6194A"/>
    <w:rsid w:val="00E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0D280-2213-4C70-A863-3FF3A55F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8D"/>
    <w:pPr>
      <w:widowControl w:val="0"/>
      <w:snapToGri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1C8D"/>
    <w:pPr>
      <w:tabs>
        <w:tab w:val="left" w:pos="2520"/>
      </w:tabs>
      <w:jc w:val="center"/>
    </w:pPr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Entry   Math 8 LG 3:  Understanding Percent</vt:lpstr>
    </vt:vector>
  </TitlesOfParts>
  <Company>School District No. 42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Entry   Math 8 LG 3:  Understanding Percent</dc:title>
  <dc:subject/>
  <dc:creator>Heather Fischer</dc:creator>
  <cp:keywords/>
  <cp:lastModifiedBy>Jeff Radom</cp:lastModifiedBy>
  <cp:revision>2</cp:revision>
  <cp:lastPrinted>2009-06-09T16:53:00Z</cp:lastPrinted>
  <dcterms:created xsi:type="dcterms:W3CDTF">2016-05-18T16:32:00Z</dcterms:created>
  <dcterms:modified xsi:type="dcterms:W3CDTF">2016-05-18T16:32:00Z</dcterms:modified>
</cp:coreProperties>
</file>